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DE" w:rsidRPr="00205832" w:rsidRDefault="00AF0EDE" w:rsidP="00AF0ED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აღწერილობა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057BFB" w:rsidRDefault="00AF0EDE" w:rsidP="00AF0ED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სასტუმრო</w:t>
      </w:r>
      <w:proofErr w:type="spellEnd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  Georgia Palace </w:t>
      </w:r>
      <w:proofErr w:type="spellStart"/>
      <w:proofErr w:type="gramStart"/>
      <w:r w:rsidRPr="00231BC2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Hote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and</w:t>
      </w:r>
      <w:proofErr w:type="gramEnd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 xml:space="preserve"> Spa  </w:t>
      </w:r>
      <w:proofErr w:type="spellStart"/>
      <w:r w:rsidRPr="00231BC2">
        <w:rPr>
          <w:rFonts w:ascii="Helvetica" w:eastAsia="Times New Roman" w:hAnsi="Helvetica" w:cs="Helvetica"/>
          <w:b/>
          <w:color w:val="333333"/>
          <w:sz w:val="28"/>
          <w:szCs w:val="28"/>
        </w:rPr>
        <w:t>kobuleti</w:t>
      </w:r>
      <w:proofErr w:type="spellEnd"/>
      <w:r w:rsidR="00547920"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აცხადებს</w:t>
      </w:r>
      <w:proofErr w:type="spellEnd"/>
      <w:r>
        <w:rPr>
          <w:rFonts w:ascii="Sylfaen" w:eastAsia="Times New Roman" w:hAnsi="Sylfaen" w:cs="Sylfaen"/>
          <w:color w:val="333333"/>
          <w:sz w:val="28"/>
          <w:szCs w:val="2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ტენდერს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color w:val="333333"/>
          <w:sz w:val="28"/>
          <w:szCs w:val="2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28"/>
          <w:szCs w:val="28"/>
        </w:rPr>
        <w:t>შესყიდვებზე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28"/>
          <w:szCs w:val="28"/>
        </w:rPr>
        <w:t>:</w:t>
      </w:r>
    </w:p>
    <w:p w:rsidR="00640057" w:rsidRDefault="00640057" w:rsidP="006400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კვების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28"/>
          <w:szCs w:val="28"/>
        </w:rPr>
        <w:t>პროდუქტები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</w:p>
    <w:p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საქონლის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r w:rsidR="00E64894">
        <w:rPr>
          <w:rFonts w:ascii="Sylfaen" w:eastAsia="Times New Roman" w:hAnsi="Sylfaen" w:cs="Sylfaen"/>
          <w:color w:val="333333"/>
          <w:lang w:val="ka-GE"/>
        </w:rPr>
        <w:t xml:space="preserve">.  -   </w:t>
      </w:r>
      <w:r w:rsidR="00602E15">
        <w:rPr>
          <w:rFonts w:ascii="Sylfaen" w:eastAsia="Times New Roman" w:hAnsi="Sylfaen" w:cs="Sylfaen"/>
          <w:color w:val="333333"/>
          <w:highlight w:val="yellow"/>
          <w:lang w:val="ka-GE"/>
        </w:rPr>
        <w:t>800</w:t>
      </w:r>
      <w:r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</w:t>
      </w:r>
      <w:proofErr w:type="spellStart"/>
      <w:proofErr w:type="gramStart"/>
      <w:r w:rsidRPr="00640057">
        <w:rPr>
          <w:rFonts w:ascii="Sylfaen" w:eastAsia="Times New Roman" w:hAnsi="Sylfaen" w:cs="Sylfaen"/>
          <w:color w:val="333333"/>
        </w:rPr>
        <w:t>ღორის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Pr="00640057">
        <w:rPr>
          <w:rFonts w:eastAsia="Times New Roman" w:cs="Helvetica"/>
          <w:color w:val="333333"/>
          <w:lang w:val="ka-GE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proofErr w:type="gramEnd"/>
      <w:r>
        <w:rPr>
          <w:rFonts w:ascii="Sylfaen" w:eastAsia="Times New Roman" w:hAnsi="Sylfaen" w:cs="Sylfaen"/>
          <w:color w:val="333333"/>
          <w:lang w:val="ka-GE"/>
        </w:rPr>
        <w:t xml:space="preserve">.       -   600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640057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 w:rsidRPr="00640057">
        <w:rPr>
          <w:rFonts w:ascii="Sylfaen" w:eastAsia="Times New Roman" w:hAnsi="Sylfaen" w:cs="Sylfaen"/>
          <w:color w:val="333333"/>
        </w:rPr>
        <w:t>დამუშავებული</w:t>
      </w:r>
      <w:proofErr w:type="spellEnd"/>
      <w:r w:rsidRPr="00640057">
        <w:rPr>
          <w:rFonts w:ascii="Helvetica" w:eastAsia="Times New Roman" w:hAnsi="Helvetica" w:cs="Helvetica"/>
          <w:color w:val="333333"/>
        </w:rPr>
        <w:t xml:space="preserve"> </w:t>
      </w:r>
      <w:r w:rsidR="00F1705E">
        <w:rPr>
          <w:rFonts w:eastAsia="Times New Roman" w:cs="Helvetica"/>
          <w:color w:val="333333"/>
          <w:lang w:val="ka-GE"/>
        </w:rPr>
        <w:t xml:space="preserve">  </w:t>
      </w:r>
      <w:proofErr w:type="spellStart"/>
      <w:proofErr w:type="gramStart"/>
      <w:r w:rsidRPr="00640057">
        <w:rPr>
          <w:rFonts w:ascii="Sylfaen" w:eastAsia="Times New Roman" w:hAnsi="Sylfaen" w:cs="Sylfaen"/>
          <w:color w:val="333333"/>
        </w:rPr>
        <w:t>ცხვრის</w:t>
      </w:r>
      <w:proofErr w:type="spellEnd"/>
      <w:r w:rsidRP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Pr="00640057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640057">
        <w:rPr>
          <w:rFonts w:ascii="Sylfaen" w:eastAsia="Times New Roman" w:hAnsi="Sylfaen" w:cs="Sylfaen"/>
          <w:color w:val="333333"/>
        </w:rPr>
        <w:t>ხორცი</w:t>
      </w:r>
      <w:proofErr w:type="spellEnd"/>
      <w:proofErr w:type="gramEnd"/>
      <w:r>
        <w:rPr>
          <w:rFonts w:ascii="Sylfaen" w:eastAsia="Times New Roman" w:hAnsi="Sylfaen" w:cs="Sylfaen"/>
          <w:color w:val="333333"/>
          <w:lang w:val="ka-GE"/>
        </w:rPr>
        <w:t xml:space="preserve">.       -  200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ხბოს</w:t>
      </w:r>
      <w:proofErr w:type="spellEnd"/>
      <w:r>
        <w:rPr>
          <w:rFonts w:ascii="Sylfaen" w:eastAsia="Times New Roman" w:hAnsi="Sylfaen" w:cs="Sylfaen"/>
          <w:color w:val="333333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</w:rPr>
        <w:t>ხორცი</w:t>
      </w:r>
      <w:proofErr w:type="spellEnd"/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</w:t>
      </w:r>
      <w:r>
        <w:rPr>
          <w:rFonts w:ascii="Sylfaen" w:eastAsia="Times New Roman" w:hAnsi="Sylfaen" w:cs="Sylfaen"/>
          <w:color w:val="333333"/>
          <w:lang w:val="ka-GE"/>
        </w:rPr>
        <w:t xml:space="preserve"> -   1600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>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proofErr w:type="gramStart"/>
      <w:r>
        <w:rPr>
          <w:rFonts w:ascii="Sylfaen" w:eastAsia="Times New Roman" w:hAnsi="Sylfaen" w:cs="Sylfaen"/>
          <w:color w:val="333333"/>
        </w:rPr>
        <w:t>საქონლის</w:t>
      </w:r>
      <w:proofErr w:type="spellEnd"/>
      <w:r>
        <w:rPr>
          <w:rFonts w:ascii="Sylfaen" w:eastAsia="Times New Roman" w:hAnsi="Sylfaen" w:cs="Sylfaen"/>
          <w:color w:val="333333"/>
        </w:rPr>
        <w:t xml:space="preserve"> 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</w:rPr>
        <w:t>სუკი</w:t>
      </w:r>
      <w:proofErr w:type="spellEnd"/>
      <w:proofErr w:type="gramEnd"/>
      <w:r>
        <w:rPr>
          <w:rFonts w:ascii="Sylfaen" w:eastAsia="Times New Roman" w:hAnsi="Sylfaen" w:cs="Sylfaen"/>
          <w:color w:val="333333"/>
        </w:rPr>
        <w:t xml:space="preserve">     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-   300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კ/გ</w:t>
      </w:r>
    </w:p>
    <w:p w:rsidR="00640057" w:rsidRPr="00640057" w:rsidRDefault="004B0FF5" w:rsidP="006400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გო</w:t>
      </w:r>
      <w:proofErr w:type="spellEnd"/>
      <w:r>
        <w:rPr>
          <w:rFonts w:ascii="Sylfaen" w:eastAsia="Times New Roman" w:hAnsi="Sylfaen" w:cs="Sylfaen"/>
          <w:color w:val="333333"/>
          <w:lang w:val="ka-GE"/>
        </w:rPr>
        <w:t>ჭი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          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-   500 კ/გ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 </w:t>
      </w:r>
    </w:p>
    <w:p w:rsidR="00580CAF" w:rsidRDefault="004B0FF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ღორის</w:t>
      </w:r>
      <w:r w:rsidR="00F1705E">
        <w:rPr>
          <w:rFonts w:ascii="Sylfaen" w:eastAsia="Times New Roman" w:hAnsi="Sylfaen" w:cs="Sylfaen"/>
          <w:color w:val="333333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lang w:val="ka-GE"/>
        </w:rPr>
        <w:t xml:space="preserve"> ხორცი</w:t>
      </w:r>
      <w:r w:rsidR="00640057">
        <w:rPr>
          <w:rFonts w:ascii="Sylfaen" w:eastAsia="Times New Roman" w:hAnsi="Sylfaen" w:cs="Sylfaen"/>
          <w:color w:val="333333"/>
          <w:lang w:val="ka-GE"/>
        </w:rPr>
        <w:t xml:space="preserve">                 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                    </w:t>
      </w:r>
      <w:r w:rsidR="000C50B6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580CAF">
        <w:rPr>
          <w:rFonts w:ascii="Sylfaen" w:eastAsia="Times New Roman" w:hAnsi="Sylfaen" w:cs="Sylfaen"/>
          <w:color w:val="333333"/>
          <w:lang w:val="ka-GE"/>
        </w:rPr>
        <w:t xml:space="preserve"> </w:t>
      </w:r>
      <w:r w:rsidR="000644D9">
        <w:rPr>
          <w:rFonts w:ascii="Sylfaen" w:eastAsia="Times New Roman" w:hAnsi="Sylfaen" w:cs="Sylfaen"/>
          <w:color w:val="333333"/>
          <w:lang w:val="ka-GE"/>
        </w:rPr>
        <w:t xml:space="preserve">- </w:t>
      </w:r>
      <w:r w:rsidR="00CD7AA8">
        <w:rPr>
          <w:rFonts w:ascii="Sylfaen" w:eastAsia="Times New Roman" w:hAnsi="Sylfaen" w:cs="Sylfaen"/>
          <w:color w:val="333333"/>
          <w:lang w:val="ka-GE"/>
        </w:rPr>
        <w:t xml:space="preserve">  400 კ/გ</w:t>
      </w:r>
    </w:p>
    <w:p w:rsidR="00580CAF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საქონლის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ბარკალი                                     1300 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გაყინული  ღორის კისერი                         1300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>თე</w:t>
      </w:r>
      <w:r w:rsidR="00602E15">
        <w:rPr>
          <w:rFonts w:ascii="Sylfaen" w:eastAsia="Times New Roman" w:hAnsi="Sylfaen" w:cs="Helvetica"/>
          <w:color w:val="333333"/>
          <w:lang w:val="ka-GE"/>
        </w:rPr>
        <w:t>ვ</w:t>
      </w:r>
      <w:r>
        <w:rPr>
          <w:rFonts w:ascii="Sylfaen" w:eastAsia="Times New Roman" w:hAnsi="Sylfaen" w:cs="Helvetica"/>
          <w:color w:val="333333"/>
          <w:lang w:val="ka-GE"/>
        </w:rPr>
        <w:t>ზი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 კეფალი                                             70 კ/გ</w:t>
      </w:r>
    </w:p>
    <w:p w:rsidR="00AE1065" w:rsidRPr="00AE1065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ზუთხი                                              110 კ/გ </w:t>
      </w:r>
    </w:p>
    <w:p w:rsidR="00AE1065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ტევზი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>კალმახი                                            259 კ/გ</w:t>
      </w:r>
    </w:p>
    <w:p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ბარაბულკა                                      112  კ/გ </w:t>
      </w:r>
    </w:p>
    <w:p w:rsidR="00CD7AA8" w:rsidRPr="00CD7AA8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თევზი </w:t>
      </w:r>
      <w:r w:rsidR="00602E15">
        <w:rPr>
          <w:rFonts w:ascii="Sylfaen" w:eastAsia="Times New Roman" w:hAnsi="Sylfaen" w:cs="Helvetica"/>
          <w:color w:val="333333"/>
          <w:lang w:val="ka-GE"/>
        </w:rPr>
        <w:t xml:space="preserve"> </w:t>
      </w:r>
      <w:r w:rsidR="00F1705E">
        <w:rPr>
          <w:rFonts w:ascii="Sylfaen" w:eastAsia="Times New Roman" w:hAnsi="Sylfaen" w:cs="Helvetica"/>
          <w:color w:val="333333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lang w:val="ka-GE"/>
        </w:rPr>
        <w:t xml:space="preserve">სტავრიდა                                         94  კ/გ </w:t>
      </w:r>
    </w:p>
    <w:p w:rsidR="00CD7AA8" w:rsidRPr="00CD7AA8" w:rsidRDefault="00602E15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(ნორვეგიული)  </w:t>
      </w:r>
      <w:r>
        <w:rPr>
          <w:rFonts w:ascii="Sylfaen" w:eastAsia="Times New Roman" w:hAnsi="Sylfaen" w:cs="Helvetica"/>
          <w:color w:val="333333"/>
          <w:lang w:val="ka-GE"/>
        </w:rPr>
        <w:t xml:space="preserve">   </w:t>
      </w:r>
      <w:r w:rsidR="00CD7AA8">
        <w:rPr>
          <w:rFonts w:ascii="Sylfaen" w:eastAsia="Times New Roman" w:hAnsi="Sylfaen" w:cs="Helvetica"/>
          <w:color w:val="333333"/>
          <w:lang w:val="ka-GE"/>
        </w:rPr>
        <w:t xml:space="preserve">                    430  კ/გ</w:t>
      </w:r>
    </w:p>
    <w:p w:rsidR="00CD7AA8" w:rsidRPr="00580CAF" w:rsidRDefault="00CD7AA8" w:rsidP="00580C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</w:rPr>
      </w:pPr>
      <w:r>
        <w:rPr>
          <w:rFonts w:ascii="Sylfaen" w:eastAsia="Times New Roman" w:hAnsi="Sylfaen" w:cs="Helvetica"/>
          <w:color w:val="333333"/>
          <w:lang w:val="ka-GE"/>
        </w:rPr>
        <w:t xml:space="preserve">ორაგული                                                       340  კ/გ                                    </w:t>
      </w:r>
    </w:p>
    <w:p w:rsidR="00057BFB" w:rsidRPr="007A1C60" w:rsidRDefault="00057BFB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პროდუქციის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რაოდენობა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გათვლილია</w:t>
      </w:r>
      <w:proofErr w:type="spell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proofErr w:type="gramEnd"/>
      <w:r w:rsidR="00AF0EDE"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თვის</w:t>
      </w:r>
      <w:proofErr w:type="spellEnd"/>
      <w:r w:rsidR="00C40F6C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 xml:space="preserve">  </w:t>
      </w:r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მანძილზე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C40F6C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 </w:t>
      </w:r>
      <w:proofErr w:type="spellStart"/>
      <w:r w:rsidRPr="00AF0ED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შესასყიდად</w:t>
      </w:r>
      <w:proofErr w:type="spellEnd"/>
      <w:r w:rsidRPr="00AF0ED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</w:t>
      </w:r>
    </w:p>
    <w:p w:rsidR="007A1C60" w:rsidRPr="007A1C60" w:rsidRDefault="007A1C60" w:rsidP="00057B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b/>
          <w:color w:val="333333"/>
        </w:rPr>
      </w:pPr>
      <w:proofErr w:type="spellStart"/>
      <w:proofErr w:type="gram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ფასები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</w:t>
      </w:r>
      <w:proofErr w:type="spellEnd"/>
      <w:proofErr w:type="gram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უნდა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აღემატებოდეს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ბაზარში</w:t>
      </w:r>
      <w:proofErr w:type="spellEnd"/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02E15">
        <w:rPr>
          <w:rFonts w:cs="Helvetica"/>
          <w:b/>
          <w:color w:val="333333"/>
          <w:shd w:val="clear" w:color="auto" w:fill="FFFFFF"/>
          <w:lang w:val="ka-GE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არსებულ</w:t>
      </w:r>
      <w:proofErr w:type="spellEnd"/>
      <w:r w:rsidR="00602E15">
        <w:rPr>
          <w:rFonts w:ascii="Sylfaen" w:hAnsi="Sylfaen" w:cs="Sylfaen"/>
          <w:b/>
          <w:color w:val="333333"/>
          <w:shd w:val="clear" w:color="auto" w:fill="FFFFFF"/>
          <w:lang w:val="ka-GE"/>
        </w:rPr>
        <w:t xml:space="preserve"> </w:t>
      </w:r>
      <w:r w:rsidRPr="007A1C60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proofErr w:type="spellStart"/>
      <w:r w:rsidRPr="007A1C60">
        <w:rPr>
          <w:rFonts w:ascii="Sylfaen" w:hAnsi="Sylfaen" w:cs="Sylfaen"/>
          <w:b/>
          <w:color w:val="333333"/>
          <w:shd w:val="clear" w:color="auto" w:fill="FFFFFF"/>
        </w:rPr>
        <w:t>ფასს</w:t>
      </w:r>
      <w:proofErr w:type="spellEnd"/>
      <w:r>
        <w:rPr>
          <w:rFonts w:ascii="Sylfaen" w:hAnsi="Sylfaen" w:cs="Sylfaen"/>
          <w:b/>
          <w:color w:val="333333"/>
          <w:shd w:val="clear" w:color="auto" w:fill="FFFFFF"/>
          <w:lang w:val="ka-GE"/>
        </w:rPr>
        <w:t>.</w:t>
      </w:r>
    </w:p>
    <w:p w:rsidR="00841E4E" w:rsidRPr="00205832" w:rsidRDefault="00841E4E" w:rsidP="00841E4E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დაინტერესებული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კომპანიებისგან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ტენდერში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მონაწილეობის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მისაღებად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ითხოვება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proofErr w:type="gram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r w:rsidR="00280C8B">
        <w:rPr>
          <w:rFonts w:eastAsia="Times New Roman" w:cs="Helvetica"/>
          <w:b/>
          <w:bCs/>
          <w:color w:val="333333"/>
          <w:sz w:val="24"/>
          <w:szCs w:val="24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ინფორმაცია</w:t>
      </w:r>
      <w:proofErr w:type="spellEnd"/>
      <w:proofErr w:type="gramEnd"/>
      <w:r w:rsidRPr="0020583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კომპანიის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სრული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დასახელება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მისამართი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საიდენტიფიკაციო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კოდი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შესაბამისი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სერთიფიკაცია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პროდუქტებზე</w:t>
      </w:r>
      <w:proofErr w:type="spellEnd"/>
      <w:proofErr w:type="gramStart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 (</w:t>
      </w:r>
      <w:proofErr w:type="gramEnd"/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არსებობის შემთხვევაში) </w:t>
      </w:r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პრაისლისტი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აღნიშნული</w:t>
      </w:r>
      <w:proofErr w:type="spellEnd"/>
      <w:proofErr w:type="gram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პროდუქციის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="007021BE">
        <w:rPr>
          <w:rFonts w:ascii="Sylfaen" w:eastAsia="Times New Roman" w:hAnsi="Sylfaen" w:cs="Sylfaen"/>
          <w:color w:val="333333"/>
          <w:sz w:val="18"/>
          <w:szCs w:val="18"/>
        </w:rPr>
        <w:t>ჩამო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ნათვალით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ფასებით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დღგ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ჩათვლით</w:t>
      </w:r>
      <w:proofErr w:type="spellEnd"/>
    </w:p>
    <w:p w:rsidR="00841E4E" w:rsidRPr="00205832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proofErr w:type="gram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(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ვადები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წყაროები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მოწოდების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უწყვეტობა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ფასების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სტაბილურობა</w:t>
      </w:r>
      <w:proofErr w:type="spellEnd"/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გარკვეული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დროის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7021BE">
        <w:rPr>
          <w:rFonts w:eastAsia="Times New Roman" w:cs="Helvetica"/>
          <w:color w:val="333333"/>
          <w:sz w:val="18"/>
          <w:szCs w:val="18"/>
          <w:lang w:val="ka-GE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პერიოდზე</w:t>
      </w:r>
      <w:proofErr w:type="spellEnd"/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,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ტრანსპორტირება </w:t>
      </w:r>
      <w:r w:rsidR="007021BE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 w:rsidR="00C40F6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ადგილზე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)</w:t>
      </w:r>
    </w:p>
    <w:p w:rsidR="00841E4E" w:rsidRDefault="00841E4E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თანამშრომლობის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პირობები</w:t>
      </w:r>
      <w:proofErr w:type="spellEnd"/>
      <w:proofErr w:type="gramStart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(</w:t>
      </w:r>
      <w:proofErr w:type="spellStart"/>
      <w:proofErr w:type="gramEnd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ფასდაკლებები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,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ქეშბეკები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.)</w:t>
      </w:r>
    </w:p>
    <w:p w:rsidR="00FE55BB" w:rsidRPr="00205832" w:rsidRDefault="00FE55BB" w:rsidP="00841E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Sylfaen" w:eastAsia="Times New Roman" w:hAnsi="Sylfaen" w:cs="Helvetica"/>
          <w:color w:val="333333"/>
          <w:sz w:val="18"/>
          <w:szCs w:val="18"/>
          <w:lang w:val="ka-GE"/>
        </w:rPr>
        <w:t>პარტნიორი  კომპანიების  სია.</w:t>
      </w:r>
    </w:p>
    <w:p w:rsidR="00841E4E" w:rsidRPr="00205832" w:rsidRDefault="00841E4E" w:rsidP="00841E4E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</w:pP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ტენდერის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ჩაბარების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b/>
          <w:bCs/>
          <w:color w:val="222222"/>
          <w:sz w:val="28"/>
          <w:szCs w:val="28"/>
        </w:rPr>
        <w:t>პირობები</w:t>
      </w:r>
      <w:proofErr w:type="spellEnd"/>
      <w:r w:rsidRPr="00205832">
        <w:rPr>
          <w:rFonts w:ascii="Helvetica" w:eastAsia="Times New Roman" w:hAnsi="Helvetica" w:cs="Helvetica"/>
          <w:b/>
          <w:bCs/>
          <w:color w:val="222222"/>
          <w:sz w:val="28"/>
          <w:szCs w:val="28"/>
        </w:rPr>
        <w:t>:</w:t>
      </w:r>
    </w:p>
    <w:p w:rsidR="00841E4E" w:rsidRPr="00205832" w:rsidRDefault="00841E4E" w:rsidP="00841E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მონაწილე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პრეტენდენტებმა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წინადადებები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გამოგზავნონ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შემდეგ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ფოსტაზე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:</w:t>
      </w:r>
      <w:r>
        <w:rPr>
          <w:rFonts w:ascii="Helvetica" w:eastAsia="Times New Roman" w:hAnsi="Helvetica" w:cs="Helvetica"/>
          <w:color w:val="333333"/>
          <w:sz w:val="18"/>
          <w:szCs w:val="18"/>
        </w:rPr>
        <w:t xml:space="preserve">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5" w:history="1">
        <w:r w:rsidRPr="0094366C">
          <w:rPr>
            <w:rStyle w:val="Hyperlink"/>
            <w:rFonts w:ascii="Helvetica" w:eastAsia="Times New Roman" w:hAnsi="Helvetica" w:cs="Helvetica"/>
            <w:b/>
            <w:bCs/>
            <w:sz w:val="18"/>
            <w:szCs w:val="18"/>
          </w:rPr>
          <w:t>tender@gph.ge</w:t>
        </w:r>
      </w:hyperlink>
      <w:r>
        <w:rPr>
          <w:rFonts w:ascii="Helvetica" w:eastAsia="Times New Roman" w:hAnsi="Helvetica" w:cs="Helvetica"/>
          <w:b/>
          <w:bCs/>
          <w:color w:val="337AB7"/>
          <w:sz w:val="18"/>
          <w:szCs w:val="18"/>
          <w:u w:val="single"/>
        </w:rPr>
        <w:t xml:space="preserve">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> </w:t>
      </w:r>
      <w:proofErr w:type="spellStart"/>
      <w:r w:rsidRPr="00205832">
        <w:rPr>
          <w:rFonts w:ascii="Sylfaen" w:eastAsia="Times New Roman" w:hAnsi="Sylfaen" w:cs="Sylfaen"/>
          <w:color w:val="333333"/>
          <w:sz w:val="18"/>
          <w:szCs w:val="18"/>
        </w:rPr>
        <w:t>არაუგვიანეს</w:t>
      </w:r>
      <w:proofErr w:type="spellEnd"/>
      <w:r>
        <w:rPr>
          <w:rFonts w:ascii="Sylfaen" w:eastAsia="Times New Roman" w:hAnsi="Sylfaen" w:cs="Sylfaen"/>
          <w:color w:val="333333"/>
          <w:sz w:val="18"/>
          <w:szCs w:val="18"/>
        </w:rPr>
        <w:t xml:space="preserve">   </w:t>
      </w:r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2020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წლის</w:t>
      </w:r>
      <w:proofErr w:type="spellEnd"/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 10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ივლისისა</w:t>
      </w:r>
      <w:proofErr w:type="spellEnd"/>
      <w:r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 xml:space="preserve">      </w:t>
      </w:r>
      <w:r w:rsidRPr="00205832">
        <w:rPr>
          <w:rFonts w:ascii="Helvetica" w:eastAsia="Times New Roman" w:hAnsi="Helvetica" w:cs="Helvetica"/>
          <w:b/>
          <w:bCs/>
          <w:color w:val="333333"/>
          <w:sz w:val="18"/>
          <w:szCs w:val="18"/>
        </w:rPr>
        <w:t xml:space="preserve"> 18:00 </w:t>
      </w:r>
      <w:proofErr w:type="spellStart"/>
      <w:r w:rsidRPr="00205832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სთ</w:t>
      </w:r>
      <w:proofErr w:type="spellEnd"/>
      <w:r w:rsidRPr="00205832">
        <w:rPr>
          <w:rFonts w:ascii="Helvetica" w:eastAsia="Times New Roman" w:hAnsi="Helvetica" w:cs="Helvetica"/>
          <w:color w:val="333333"/>
          <w:sz w:val="18"/>
          <w:szCs w:val="18"/>
        </w:rPr>
        <w:t>.</w:t>
      </w:r>
    </w:p>
    <w:p w:rsidR="00057BFB" w:rsidRPr="00841E4E" w:rsidRDefault="00841E4E" w:rsidP="00057BFB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lastRenderedPageBreak/>
        <w:t>ტენდერთან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დაკავშირებული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შეკითხვები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გთხოვთ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მოგვწეროთ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ელ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.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ფოსტის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შემდეგ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841E4E">
        <w:rPr>
          <w:rFonts w:ascii="Sylfaen" w:eastAsia="Times New Roman" w:hAnsi="Sylfaen" w:cs="Sylfaen"/>
          <w:b/>
          <w:bCs/>
          <w:color w:val="333333"/>
          <w:sz w:val="24"/>
          <w:szCs w:val="24"/>
        </w:rPr>
        <w:t>მისამართზე</w:t>
      </w:r>
      <w:proofErr w:type="spellEnd"/>
      <w:r w:rsidRPr="00841E4E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: </w:t>
      </w:r>
      <w:hyperlink r:id="rId6" w:history="1">
        <w:r w:rsidRPr="00841E4E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</w:rPr>
          <w:t>tender@gph.ge</w:t>
        </w:r>
      </w:hyperlink>
    </w:p>
    <w:p w:rsidR="00057BFB" w:rsidRPr="00950345" w:rsidRDefault="00057BFB" w:rsidP="0095034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</w:pP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ტენდერის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b/>
          <w:bCs/>
          <w:color w:val="222222"/>
          <w:sz w:val="24"/>
          <w:szCs w:val="24"/>
        </w:rPr>
        <w:t>კატეგორია</w:t>
      </w:r>
      <w:proofErr w:type="spellEnd"/>
      <w:r w:rsidRPr="00057BFB">
        <w:rPr>
          <w:rFonts w:ascii="Helvetica" w:eastAsia="Times New Roman" w:hAnsi="Helvetica" w:cs="Helvetica"/>
          <w:b/>
          <w:bCs/>
          <w:color w:val="222222"/>
          <w:sz w:val="24"/>
          <w:szCs w:val="24"/>
        </w:rPr>
        <w:t>:</w:t>
      </w:r>
    </w:p>
    <w:p w:rsidR="00057BFB" w:rsidRPr="00B60919" w:rsidRDefault="00057BFB" w:rsidP="00B609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15100000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ცხოველური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წარმოშობის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პროდუქტები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,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ხორცი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და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ხორცის</w:t>
      </w:r>
      <w:proofErr w:type="spellEnd"/>
      <w:r w:rsidRPr="00057BFB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57BFB">
        <w:rPr>
          <w:rFonts w:ascii="Sylfaen" w:eastAsia="Times New Roman" w:hAnsi="Sylfaen" w:cs="Sylfaen"/>
          <w:color w:val="000000"/>
          <w:sz w:val="18"/>
          <w:szCs w:val="18"/>
        </w:rPr>
        <w:t>პროდუქტები</w:t>
      </w:r>
      <w:proofErr w:type="spellEnd"/>
      <w:r w:rsidR="00B60919">
        <w:rPr>
          <w:rFonts w:eastAsia="Times New Roman" w:cs="Helvetica"/>
          <w:color w:val="333333"/>
          <w:sz w:val="18"/>
          <w:szCs w:val="18"/>
          <w:lang w:val="ka-GE"/>
        </w:rPr>
        <w:t>.</w:t>
      </w:r>
    </w:p>
    <w:p w:rsidR="00057BFB" w:rsidRPr="009414C5" w:rsidRDefault="00057BFB" w:rsidP="009414C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</w:p>
    <w:p w:rsidR="00A62131" w:rsidRDefault="00A62131"/>
    <w:sectPr w:rsidR="00A6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FED"/>
    <w:multiLevelType w:val="multilevel"/>
    <w:tmpl w:val="94A4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A3F77"/>
    <w:multiLevelType w:val="multilevel"/>
    <w:tmpl w:val="0EF0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D738D"/>
    <w:multiLevelType w:val="multilevel"/>
    <w:tmpl w:val="734E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13301"/>
    <w:multiLevelType w:val="multilevel"/>
    <w:tmpl w:val="BCD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7641E"/>
    <w:multiLevelType w:val="multilevel"/>
    <w:tmpl w:val="58D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8D5B11"/>
    <w:multiLevelType w:val="multilevel"/>
    <w:tmpl w:val="A6D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F"/>
    <w:rsid w:val="00057BFB"/>
    <w:rsid w:val="000644D9"/>
    <w:rsid w:val="000C50B6"/>
    <w:rsid w:val="0014242B"/>
    <w:rsid w:val="00280C8B"/>
    <w:rsid w:val="002F2E4D"/>
    <w:rsid w:val="00432677"/>
    <w:rsid w:val="00446C45"/>
    <w:rsid w:val="004B0FF5"/>
    <w:rsid w:val="00547920"/>
    <w:rsid w:val="00580CAF"/>
    <w:rsid w:val="00602E15"/>
    <w:rsid w:val="00640057"/>
    <w:rsid w:val="007021BE"/>
    <w:rsid w:val="007A1C60"/>
    <w:rsid w:val="007E1BF0"/>
    <w:rsid w:val="00841E4E"/>
    <w:rsid w:val="00926D94"/>
    <w:rsid w:val="0092732D"/>
    <w:rsid w:val="009414C5"/>
    <w:rsid w:val="00950345"/>
    <w:rsid w:val="00A05AA8"/>
    <w:rsid w:val="00A1632E"/>
    <w:rsid w:val="00A62131"/>
    <w:rsid w:val="00AB1502"/>
    <w:rsid w:val="00AE1065"/>
    <w:rsid w:val="00AF0EDE"/>
    <w:rsid w:val="00B60919"/>
    <w:rsid w:val="00C063EE"/>
    <w:rsid w:val="00C40F6C"/>
    <w:rsid w:val="00CD7AA8"/>
    <w:rsid w:val="00D3111D"/>
    <w:rsid w:val="00DE257F"/>
    <w:rsid w:val="00E64894"/>
    <w:rsid w:val="00F1184F"/>
    <w:rsid w:val="00F1705E"/>
    <w:rsid w:val="00F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09B9C"/>
  <w15:chartTrackingRefBased/>
  <w15:docId w15:val="{C409EBD9-5556-4515-8EE8-41673F2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2211">
          <w:marLeft w:val="0"/>
          <w:marRight w:val="0"/>
          <w:marTop w:val="0"/>
          <w:marBottom w:val="300"/>
          <w:divBdr>
            <w:top w:val="single" w:sz="6" w:space="0" w:color="34BAC9"/>
            <w:left w:val="single" w:sz="6" w:space="0" w:color="34BAC9"/>
            <w:bottom w:val="single" w:sz="6" w:space="0" w:color="34BAC9"/>
            <w:right w:val="single" w:sz="6" w:space="0" w:color="34BAC9"/>
          </w:divBdr>
          <w:divsChild>
            <w:div w:id="134300391">
              <w:marLeft w:val="0"/>
              <w:marRight w:val="0"/>
              <w:marTop w:val="0"/>
              <w:marBottom w:val="0"/>
              <w:divBdr>
                <w:top w:val="none" w:sz="0" w:space="8" w:color="34BAC9"/>
                <w:left w:val="none" w:sz="0" w:space="11" w:color="34BAC9"/>
                <w:bottom w:val="single" w:sz="6" w:space="8" w:color="34BAC9"/>
                <w:right w:val="none" w:sz="0" w:space="11" w:color="34BAC9"/>
              </w:divBdr>
            </w:div>
            <w:div w:id="35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gph.ge" TargetMode="External"/><Relationship Id="rId5" Type="http://schemas.openxmlformats.org/officeDocument/2006/relationships/hyperlink" Target="mailto:tender@gph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163</cp:revision>
  <dcterms:created xsi:type="dcterms:W3CDTF">2020-06-23T10:25:00Z</dcterms:created>
  <dcterms:modified xsi:type="dcterms:W3CDTF">2020-06-23T13:48:00Z</dcterms:modified>
</cp:coreProperties>
</file>